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center"/>
        <w:rPr>
          <w:rStyle w:val="apple-converted-space"/>
          <w:bCs/>
          <w:sz w:val="28"/>
          <w:szCs w:val="28"/>
        </w:rPr>
      </w:pPr>
      <w:r>
        <w:rPr>
          <w:rStyle w:val="a4"/>
          <w:sz w:val="28"/>
          <w:szCs w:val="28"/>
        </w:rPr>
        <w:t>ОСНОВНЫЕ ПРАВИЛА БЕЗОПАСНОГО ПОВЕДЕНИЯ НА ВОДЕ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соблюдение всех правил поведения на воде (в купальный сезон) - залог сохранения здоровья и спасения жизни многих людей!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В разгаре лето, школьные каникулы. Дети отдыхают, играют, купаются, загорают, придумывают различные забавы, находясь на водоемах. Надо помнить, что на воде, как и с огнем, шутки плохи. Но далеко 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</w:t>
      </w:r>
      <w:proofErr w:type="gramStart"/>
      <w:r>
        <w:rPr>
          <w:sz w:val="28"/>
          <w:szCs w:val="28"/>
        </w:rPr>
        <w:t>другому</w:t>
      </w:r>
      <w:proofErr w:type="gramEnd"/>
      <w:r>
        <w:rPr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Чтобы избежать беды, детям необходимо строго соблюдать ряд простых правил поведения на воде.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научить плавать (это главное;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если ребенок плохо плавает - не доверяться надувным матрасам и кругам;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паника - основная причина трагедий на воде, никогда не поддаваться панике;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когда ребенок купается, поблизости должны быть люди;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</w:rPr>
      </w:pPr>
      <w:r>
        <w:rPr>
          <w:sz w:val="28"/>
          <w:szCs w:val="28"/>
        </w:rPr>
        <w:t>• не заходить на глубокое место, если не умеешь плавать или плаваешь плохо;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  <w:r>
        <w:rPr>
          <w:sz w:val="28"/>
          <w:szCs w:val="28"/>
        </w:rPr>
        <w:t>• не ныряй в незнакомых местах;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</w:rPr>
      </w:pPr>
      <w:r>
        <w:rPr>
          <w:sz w:val="28"/>
          <w:szCs w:val="28"/>
        </w:rPr>
        <w:t>• не заплывай за буйки;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• нельзя выплывать на судовой ход и приближаться к судну;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  <w:r>
        <w:rPr>
          <w:sz w:val="28"/>
          <w:szCs w:val="28"/>
        </w:rPr>
        <w:t>• не устраивай в воде игр, связанных с захватами;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• не пытайся плавать на бревнах, досках, самодельных плотах;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</w:rPr>
      </w:pPr>
      <w:r>
        <w:rPr>
          <w:sz w:val="28"/>
          <w:szCs w:val="28"/>
        </w:rPr>
        <w:t>• если ты решил покататься на лодке, выучи основные правила безопасного поведения в этом случае;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• необходимо уметь правильно управлять своими возможностями.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pple-converted-space"/>
          <w:sz w:val="28"/>
          <w:szCs w:val="28"/>
        </w:rPr>
      </w:pP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center"/>
        <w:rPr>
          <w:rStyle w:val="apple-converted-space"/>
          <w:bCs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ПРОТИВОПОЖАРНАЯ БЕЗОПАСНОСТЬ.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</w:rPr>
      </w:pPr>
      <w:r>
        <w:rPr>
          <w:sz w:val="28"/>
          <w:szCs w:val="28"/>
        </w:rPr>
        <w:t>Пожары причиняют людям большие несчастья. Чтобы избежать этого, нужно строго соблюдать правила пожарной безопасности.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Одна из причин возникновения пожаров – детская шалость, неумелое обращение с огнем и огнеопасными предметами детей дошкольного и младшего школьного возраста.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В среднем ежегодно происходит до 5 тыс. пожаров, в огне гибнет около 250 человек. По причине детской шалости с огнем происходит до 150 пожаров. В огне погибает от 15 до 20 детей.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  <w:r>
        <w:rPr>
          <w:sz w:val="28"/>
          <w:szCs w:val="28"/>
        </w:rPr>
        <w:t xml:space="preserve">Почему это происходит? Ответ прост – в недостаточном обучении наших с вами детей правилам пожарной безопасности. 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 Если мы этому не обучим детей, начиная с дошкольного возраста, затем младшего школьного возраста, мы тем самым запланируем </w:t>
      </w:r>
      <w:r>
        <w:rPr>
          <w:sz w:val="28"/>
          <w:szCs w:val="28"/>
        </w:rPr>
        <w:lastRenderedPageBreak/>
        <w:t>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rStyle w:val="apple-converted-space"/>
        </w:rPr>
      </w:pPr>
      <w:r>
        <w:rPr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пожара. Но хуже того, часто сами подают пример небрежного обращения с огнем, а также оставляют детей без присмотра наедине со спичками.</w:t>
      </w:r>
      <w:r>
        <w:rPr>
          <w:rStyle w:val="apple-converted-space"/>
          <w:sz w:val="28"/>
          <w:szCs w:val="28"/>
        </w:rPr>
        <w:t> </w:t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</w:pPr>
      <w:r>
        <w:rPr>
          <w:sz w:val="28"/>
          <w:szCs w:val="28"/>
        </w:rPr>
        <w:br/>
      </w: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ind w:left="-567" w:firstLine="567"/>
        <w:jc w:val="both"/>
        <w:rPr>
          <w:sz w:val="28"/>
          <w:szCs w:val="28"/>
        </w:rPr>
      </w:pPr>
    </w:p>
    <w:p w:rsidR="00282795" w:rsidRDefault="00282795" w:rsidP="00282795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БЕЗОПАСНОСТИ ГРАЖДАН НА ЖЕЛЕЗНОДОРОЖНОМ ТРАНСПОРТЕ</w:t>
      </w:r>
    </w:p>
    <w:p w:rsidR="00282795" w:rsidRDefault="00282795" w:rsidP="00282795">
      <w:pPr>
        <w:ind w:left="-567" w:firstLine="567"/>
        <w:jc w:val="center"/>
        <w:rPr>
          <w:b/>
          <w:sz w:val="28"/>
          <w:szCs w:val="28"/>
        </w:rPr>
      </w:pPr>
    </w:p>
    <w:p w:rsidR="00282795" w:rsidRDefault="00282795" w:rsidP="00282795">
      <w:pPr>
        <w:pStyle w:val="4"/>
        <w:shd w:val="clear" w:color="auto" w:fill="FFFFFF"/>
        <w:spacing w:before="0" w:after="0"/>
        <w:ind w:left="-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 ОБЩИЕ ПОЛОЖЕНИЯ</w:t>
      </w:r>
    </w:p>
    <w:p w:rsidR="00282795" w:rsidRDefault="00282795" w:rsidP="00282795">
      <w:pPr>
        <w:ind w:left="-567" w:firstLine="567"/>
        <w:jc w:val="both"/>
        <w:rPr>
          <w:sz w:val="28"/>
          <w:szCs w:val="28"/>
        </w:rPr>
      </w:pP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Настоящие Правила определяют меры безопасности граждан при переходе через железнодорожные пути, нахождении их на посадочных платформах, проезде в поездах и при пользовании метрополитеном.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Лица, нарушающие Правила, установленные на железнодорожном транспорте, несут ответственность в соответствии с действующим законодательством СССР и союзных республик.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</w:p>
    <w:p w:rsidR="00282795" w:rsidRDefault="00282795" w:rsidP="00282795">
      <w:pPr>
        <w:pStyle w:val="4"/>
        <w:shd w:val="clear" w:color="auto" w:fill="FFFFFF"/>
        <w:spacing w:before="0" w:after="0"/>
        <w:ind w:left="-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ПРАВИЛА БЕЗОПАСНОСТИ ПЕШЕХОДОВ</w:t>
      </w:r>
    </w:p>
    <w:p w:rsidR="00282795" w:rsidRDefault="00282795" w:rsidP="00282795">
      <w:pPr>
        <w:ind w:left="-567" w:firstLine="567"/>
        <w:jc w:val="both"/>
        <w:rPr>
          <w:sz w:val="28"/>
          <w:szCs w:val="28"/>
        </w:rPr>
      </w:pP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мостов и тоннелей нет, граждане должны переходить железнодорожные пути по настилам, а также в местах, где установлены указатели "Переход через пути".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Перед переходом пути по пешеходному настилу необходимо убедиться в отсутствии движущегося поезда, локомотива или вагонов.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</w:t>
      </w:r>
      <w:r>
        <w:rPr>
          <w:sz w:val="28"/>
          <w:szCs w:val="28"/>
        </w:rPr>
        <w:lastRenderedPageBreak/>
        <w:t>прежде чем перейти через пути, необходимо убедиться, не приближаются ли к переезду поезд, локомотив или вагон.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Ходить по железнодорожным путям.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Переходить и перебегать через железнодорожные пути перед близко идущим поездом, если расстояние до него менее </w:t>
      </w:r>
      <w:smartTag w:uri="urn:schemas-microsoft-com:office:smarttags" w:element="metricconverter">
        <w:smartTagPr>
          <w:attr w:name="ProductID" w:val="400 метров"/>
        </w:smartTagPr>
        <w:r>
          <w:rPr>
            <w:sz w:val="28"/>
            <w:szCs w:val="28"/>
          </w:rPr>
          <w:t>400 метров</w:t>
        </w:r>
      </w:smartTag>
      <w:r>
        <w:rPr>
          <w:sz w:val="28"/>
          <w:szCs w:val="28"/>
        </w:rPr>
        <w:t>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На станциях и перегонах подлезать под вагоны и перелезать через автосцепки для прохода через путь.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Проходить вдоль железнодорожного пути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крайнего рельса.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Проходить по железнодорожным мостам и тоннелям, не оборудованным дорожками для прохода пешеходов.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На электрифицированных участках подниматься на опоры, а также прикасаться к спускам, идущим от опоры к рельсу.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Приближаться к лежащему на земле электропроводу на расстояние ближе 8 метров.</w:t>
      </w:r>
    </w:p>
    <w:p w:rsidR="00282795" w:rsidRDefault="00282795" w:rsidP="00282795">
      <w:pPr>
        <w:pStyle w:val="4"/>
        <w:shd w:val="clear" w:color="auto" w:fill="FFFFFF"/>
        <w:spacing w:before="0" w:after="0"/>
        <w:ind w:left="-567"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ПРАВИЛА БЕЗОПАСНОСТИ ПАССАЖИРОВ</w:t>
      </w:r>
    </w:p>
    <w:p w:rsidR="00282795" w:rsidRDefault="00282795" w:rsidP="00282795">
      <w:pPr>
        <w:ind w:left="-567" w:firstLine="567"/>
        <w:jc w:val="both"/>
        <w:rPr>
          <w:sz w:val="28"/>
          <w:szCs w:val="28"/>
        </w:rPr>
      </w:pP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Посадку (высадку) в вагоны следует производить только после полной остановки поезда.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Выход из вагонов и посадку в них необходимо производить только со стороны перрона или посадочной платформы.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Малолетних детей следует держать за руку или на руках.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Проезжать на крышах, подножках, переходных площадках вагонов.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Посадка и высадка на ходу поезда.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Высовываться из окон вагонов и дверей тамбуров на ходу поезда.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Проезжать в грузовых поездах без специального разрешения.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Проезжать в поездах в нетрезвом состоянии.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Оставлять детей без присмотра на посадочных платформах и в вагонах.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Провозить в вагонах легковоспламеняющиеся и взрывчатые вещества.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Выходить из вагона на междупутье и стоять там при проходе встречного поезда.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Прыгать с платформы на железнодорожные пути.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Устраивать на платформе различные подвижные игры.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Курить в вагонах (в том числе в тамбурах) пригородных поездов, в неустановленных для курения местах в поездах местного и дальнего сообщения.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Подходить к вагону до полной остановки поезда.</w:t>
      </w:r>
    </w:p>
    <w:p w:rsidR="00282795" w:rsidRDefault="00282795" w:rsidP="00282795">
      <w:pPr>
        <w:pStyle w:val="tekstob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Самовольно без надобности останавливать поезд.</w:t>
      </w:r>
    </w:p>
    <w:p w:rsidR="009C760C" w:rsidRDefault="009C760C"/>
    <w:sectPr w:rsidR="009C760C" w:rsidSect="009C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795"/>
    <w:rsid w:val="00282795"/>
    <w:rsid w:val="009C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827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8279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82795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2827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2795"/>
  </w:style>
  <w:style w:type="character" w:styleId="a4">
    <w:name w:val="Strong"/>
    <w:basedOn w:val="a0"/>
    <w:qFormat/>
    <w:rsid w:val="00282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2016-06-27T05:40:00Z</dcterms:created>
  <dcterms:modified xsi:type="dcterms:W3CDTF">2016-06-27T05:40:00Z</dcterms:modified>
</cp:coreProperties>
</file>